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BA" w:rsidRPr="00B33DE8" w:rsidRDefault="00A35DBA" w:rsidP="00A35DBA">
      <w:pPr>
        <w:rPr>
          <w:b/>
        </w:rPr>
      </w:pPr>
      <w:r>
        <w:rPr>
          <w:b/>
        </w:rPr>
        <w:t>Word Stems—List Twelve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35DBA" w:rsidTr="00541410"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thermo</w:t>
            </w:r>
          </w:p>
        </w:tc>
        <w:tc>
          <w:tcPr>
            <w:tcW w:w="3480" w:type="dxa"/>
          </w:tcPr>
          <w:p w:rsidR="00A35DBA" w:rsidRDefault="00A35DBA" w:rsidP="00541410">
            <w:r>
              <w:t>heat</w:t>
            </w:r>
          </w:p>
        </w:tc>
        <w:tc>
          <w:tcPr>
            <w:tcW w:w="3480" w:type="dxa"/>
          </w:tcPr>
          <w:p w:rsidR="00A35DBA" w:rsidRDefault="00A35DBA" w:rsidP="00541410">
            <w:r>
              <w:t>thermostat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clud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close</w:t>
            </w:r>
          </w:p>
        </w:tc>
        <w:tc>
          <w:tcPr>
            <w:tcW w:w="3480" w:type="dxa"/>
          </w:tcPr>
          <w:p w:rsidR="00A35DBA" w:rsidRDefault="00A35DBA" w:rsidP="00541410">
            <w:r>
              <w:t>exclude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se</w:t>
            </w:r>
          </w:p>
        </w:tc>
        <w:tc>
          <w:tcPr>
            <w:tcW w:w="3480" w:type="dxa"/>
          </w:tcPr>
          <w:p w:rsidR="00A35DBA" w:rsidRDefault="00A35DBA" w:rsidP="00541410">
            <w:r>
              <w:t>apart</w:t>
            </w:r>
          </w:p>
        </w:tc>
        <w:tc>
          <w:tcPr>
            <w:tcW w:w="3480" w:type="dxa"/>
          </w:tcPr>
          <w:p w:rsidR="00A35DBA" w:rsidRDefault="00A35DBA" w:rsidP="00541410">
            <w:r>
              <w:t>segregate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trib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pay</w:t>
            </w:r>
          </w:p>
        </w:tc>
        <w:tc>
          <w:tcPr>
            <w:tcW w:w="3480" w:type="dxa"/>
          </w:tcPr>
          <w:p w:rsidR="00A35DBA" w:rsidRDefault="00A35DBA" w:rsidP="00541410">
            <w:r>
              <w:t>contribution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dign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worthy</w:t>
            </w:r>
          </w:p>
        </w:tc>
        <w:tc>
          <w:tcPr>
            <w:tcW w:w="3480" w:type="dxa"/>
          </w:tcPr>
          <w:p w:rsidR="00A35DBA" w:rsidRDefault="00A35DBA" w:rsidP="00541410">
            <w:r>
              <w:t>indignation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theo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god</w:t>
            </w:r>
          </w:p>
        </w:tc>
        <w:tc>
          <w:tcPr>
            <w:tcW w:w="3480" w:type="dxa"/>
          </w:tcPr>
          <w:p w:rsidR="00A35DBA" w:rsidRDefault="00A35DBA" w:rsidP="00541410">
            <w:r>
              <w:t>monotheism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rupt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break</w:t>
            </w:r>
          </w:p>
        </w:tc>
        <w:tc>
          <w:tcPr>
            <w:tcW w:w="3480" w:type="dxa"/>
          </w:tcPr>
          <w:p w:rsidR="00A35DBA" w:rsidRDefault="00A35DBA" w:rsidP="00541410">
            <w:r>
              <w:t>rupture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grat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pleasing</w:t>
            </w:r>
          </w:p>
        </w:tc>
        <w:tc>
          <w:tcPr>
            <w:tcW w:w="3480" w:type="dxa"/>
          </w:tcPr>
          <w:p w:rsidR="00A35DBA" w:rsidRDefault="00A35DBA" w:rsidP="00541410">
            <w:r>
              <w:t>gratitude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medi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middle</w:t>
            </w:r>
          </w:p>
        </w:tc>
        <w:tc>
          <w:tcPr>
            <w:tcW w:w="3480" w:type="dxa"/>
          </w:tcPr>
          <w:p w:rsidR="00A35DBA" w:rsidRDefault="00A35DBA" w:rsidP="00EA610B">
            <w:r>
              <w:t>medi</w:t>
            </w:r>
            <w:r w:rsidR="00EA610B">
              <w:t>an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soph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wise</w:t>
            </w:r>
          </w:p>
        </w:tc>
        <w:tc>
          <w:tcPr>
            <w:tcW w:w="3480" w:type="dxa"/>
          </w:tcPr>
          <w:p w:rsidR="00A35DBA" w:rsidRDefault="00A35DBA" w:rsidP="00541410">
            <w:r>
              <w:t>philosophy</w:t>
            </w:r>
          </w:p>
        </w:tc>
      </w:tr>
    </w:tbl>
    <w:p w:rsidR="006C40B1" w:rsidRDefault="006C40B1"/>
    <w:p w:rsidR="00A35DBA" w:rsidRDefault="00A35DBA"/>
    <w:p w:rsidR="00A35DBA" w:rsidRDefault="00A35DBA"/>
    <w:p w:rsidR="00A35DBA" w:rsidRDefault="00A35DBA"/>
    <w:p w:rsidR="00A35DBA" w:rsidRDefault="00A35DBA"/>
    <w:p w:rsidR="00A35DBA" w:rsidRDefault="00A35DBA"/>
    <w:p w:rsidR="00A35DBA" w:rsidRPr="00B33DE8" w:rsidRDefault="00A35DBA" w:rsidP="00A35DBA">
      <w:pPr>
        <w:rPr>
          <w:b/>
        </w:rPr>
      </w:pPr>
      <w:r>
        <w:rPr>
          <w:b/>
        </w:rPr>
        <w:t>Word Stems—List Twelve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35DBA" w:rsidTr="00541410"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thermo</w:t>
            </w:r>
          </w:p>
        </w:tc>
        <w:tc>
          <w:tcPr>
            <w:tcW w:w="3480" w:type="dxa"/>
          </w:tcPr>
          <w:p w:rsidR="00A35DBA" w:rsidRDefault="00A35DBA" w:rsidP="00541410">
            <w:r>
              <w:t>heat</w:t>
            </w:r>
          </w:p>
        </w:tc>
        <w:tc>
          <w:tcPr>
            <w:tcW w:w="3480" w:type="dxa"/>
          </w:tcPr>
          <w:p w:rsidR="00A35DBA" w:rsidRDefault="00A35DBA" w:rsidP="00541410">
            <w:r>
              <w:t>thermostat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clud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close</w:t>
            </w:r>
          </w:p>
        </w:tc>
        <w:tc>
          <w:tcPr>
            <w:tcW w:w="3480" w:type="dxa"/>
          </w:tcPr>
          <w:p w:rsidR="00A35DBA" w:rsidRDefault="00A35DBA" w:rsidP="00541410">
            <w:r>
              <w:t>exclude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se</w:t>
            </w:r>
          </w:p>
        </w:tc>
        <w:tc>
          <w:tcPr>
            <w:tcW w:w="3480" w:type="dxa"/>
          </w:tcPr>
          <w:p w:rsidR="00A35DBA" w:rsidRDefault="00A35DBA" w:rsidP="00541410">
            <w:r>
              <w:t>apart</w:t>
            </w:r>
          </w:p>
        </w:tc>
        <w:tc>
          <w:tcPr>
            <w:tcW w:w="3480" w:type="dxa"/>
          </w:tcPr>
          <w:p w:rsidR="00A35DBA" w:rsidRDefault="00A35DBA" w:rsidP="00541410">
            <w:r>
              <w:t>segregate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trib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pay</w:t>
            </w:r>
          </w:p>
        </w:tc>
        <w:tc>
          <w:tcPr>
            <w:tcW w:w="3480" w:type="dxa"/>
          </w:tcPr>
          <w:p w:rsidR="00A35DBA" w:rsidRDefault="00A35DBA" w:rsidP="00541410">
            <w:r>
              <w:t>contribution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dign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worthy</w:t>
            </w:r>
          </w:p>
        </w:tc>
        <w:tc>
          <w:tcPr>
            <w:tcW w:w="3480" w:type="dxa"/>
          </w:tcPr>
          <w:p w:rsidR="00A35DBA" w:rsidRDefault="00A35DBA" w:rsidP="00541410">
            <w:r>
              <w:t>indignation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theo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god</w:t>
            </w:r>
          </w:p>
        </w:tc>
        <w:tc>
          <w:tcPr>
            <w:tcW w:w="3480" w:type="dxa"/>
          </w:tcPr>
          <w:p w:rsidR="00A35DBA" w:rsidRDefault="00A35DBA" w:rsidP="00541410">
            <w:r>
              <w:t>monotheism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rupt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break</w:t>
            </w:r>
          </w:p>
        </w:tc>
        <w:tc>
          <w:tcPr>
            <w:tcW w:w="3480" w:type="dxa"/>
          </w:tcPr>
          <w:p w:rsidR="00A35DBA" w:rsidRDefault="00A35DBA" w:rsidP="00541410">
            <w:r>
              <w:t>rupture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grat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pleasing</w:t>
            </w:r>
          </w:p>
        </w:tc>
        <w:tc>
          <w:tcPr>
            <w:tcW w:w="3480" w:type="dxa"/>
          </w:tcPr>
          <w:p w:rsidR="00A35DBA" w:rsidRDefault="00A35DBA" w:rsidP="00541410">
            <w:r>
              <w:t>gratitude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medi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middle</w:t>
            </w:r>
          </w:p>
        </w:tc>
        <w:tc>
          <w:tcPr>
            <w:tcW w:w="3480" w:type="dxa"/>
          </w:tcPr>
          <w:p w:rsidR="00A35DBA" w:rsidRDefault="00A35DBA" w:rsidP="00EA610B">
            <w:r>
              <w:t>medi</w:t>
            </w:r>
            <w:r w:rsidR="00EA610B">
              <w:t>an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soph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wise</w:t>
            </w:r>
          </w:p>
        </w:tc>
        <w:tc>
          <w:tcPr>
            <w:tcW w:w="3480" w:type="dxa"/>
          </w:tcPr>
          <w:p w:rsidR="00A35DBA" w:rsidRDefault="00A35DBA" w:rsidP="00541410">
            <w:r>
              <w:t>philosophy</w:t>
            </w:r>
          </w:p>
        </w:tc>
      </w:tr>
    </w:tbl>
    <w:p w:rsidR="00A35DBA" w:rsidRDefault="00A35DBA"/>
    <w:p w:rsidR="00A35DBA" w:rsidRDefault="00A35DBA"/>
    <w:p w:rsidR="00A35DBA" w:rsidRDefault="00A35DBA"/>
    <w:p w:rsidR="00A35DBA" w:rsidRDefault="00A35DBA"/>
    <w:p w:rsidR="00A35DBA" w:rsidRDefault="00A35DBA"/>
    <w:p w:rsidR="00A35DBA" w:rsidRDefault="00A35DBA"/>
    <w:p w:rsidR="00A35DBA" w:rsidRDefault="00A35DBA"/>
    <w:p w:rsidR="00A35DBA" w:rsidRPr="00B33DE8" w:rsidRDefault="00A35DBA" w:rsidP="00A35DBA">
      <w:pPr>
        <w:rPr>
          <w:b/>
        </w:rPr>
      </w:pPr>
      <w:r>
        <w:rPr>
          <w:b/>
        </w:rPr>
        <w:t>Word Stems—List Twelve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A35DBA" w:rsidTr="00541410"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A35DBA" w:rsidRPr="0092637A" w:rsidRDefault="00A35DBA" w:rsidP="00541410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thermo</w:t>
            </w:r>
          </w:p>
        </w:tc>
        <w:tc>
          <w:tcPr>
            <w:tcW w:w="3480" w:type="dxa"/>
          </w:tcPr>
          <w:p w:rsidR="00A35DBA" w:rsidRDefault="00A35DBA" w:rsidP="00541410">
            <w:r>
              <w:t>heat</w:t>
            </w:r>
          </w:p>
        </w:tc>
        <w:tc>
          <w:tcPr>
            <w:tcW w:w="3480" w:type="dxa"/>
          </w:tcPr>
          <w:p w:rsidR="00A35DBA" w:rsidRDefault="00A35DBA" w:rsidP="00541410">
            <w:r>
              <w:t>thermostat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clud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close</w:t>
            </w:r>
          </w:p>
        </w:tc>
        <w:tc>
          <w:tcPr>
            <w:tcW w:w="3480" w:type="dxa"/>
          </w:tcPr>
          <w:p w:rsidR="00A35DBA" w:rsidRDefault="00A35DBA" w:rsidP="00541410">
            <w:r>
              <w:t>exclude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r>
              <w:t>se</w:t>
            </w:r>
          </w:p>
        </w:tc>
        <w:tc>
          <w:tcPr>
            <w:tcW w:w="3480" w:type="dxa"/>
          </w:tcPr>
          <w:p w:rsidR="00A35DBA" w:rsidRDefault="00A35DBA" w:rsidP="00541410">
            <w:r>
              <w:t>apart</w:t>
            </w:r>
          </w:p>
        </w:tc>
        <w:tc>
          <w:tcPr>
            <w:tcW w:w="3480" w:type="dxa"/>
          </w:tcPr>
          <w:p w:rsidR="00A35DBA" w:rsidRDefault="00A35DBA" w:rsidP="00541410">
            <w:r>
              <w:t>segregate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trib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pay</w:t>
            </w:r>
          </w:p>
        </w:tc>
        <w:tc>
          <w:tcPr>
            <w:tcW w:w="3480" w:type="dxa"/>
          </w:tcPr>
          <w:p w:rsidR="00A35DBA" w:rsidRDefault="00A35DBA" w:rsidP="00541410">
            <w:r>
              <w:t>contribution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dign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worthy</w:t>
            </w:r>
          </w:p>
        </w:tc>
        <w:tc>
          <w:tcPr>
            <w:tcW w:w="3480" w:type="dxa"/>
          </w:tcPr>
          <w:p w:rsidR="00A35DBA" w:rsidRDefault="00A35DBA" w:rsidP="00541410">
            <w:r>
              <w:t>indignation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theo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god</w:t>
            </w:r>
          </w:p>
        </w:tc>
        <w:tc>
          <w:tcPr>
            <w:tcW w:w="3480" w:type="dxa"/>
          </w:tcPr>
          <w:p w:rsidR="00A35DBA" w:rsidRDefault="00A35DBA" w:rsidP="00541410">
            <w:r>
              <w:t>monotheism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rupt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break</w:t>
            </w:r>
          </w:p>
        </w:tc>
        <w:tc>
          <w:tcPr>
            <w:tcW w:w="3480" w:type="dxa"/>
          </w:tcPr>
          <w:p w:rsidR="00A35DBA" w:rsidRDefault="00A35DBA" w:rsidP="00541410">
            <w:r>
              <w:t>rupture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grat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pleasing</w:t>
            </w:r>
          </w:p>
        </w:tc>
        <w:tc>
          <w:tcPr>
            <w:tcW w:w="3480" w:type="dxa"/>
          </w:tcPr>
          <w:p w:rsidR="00A35DBA" w:rsidRDefault="00A35DBA" w:rsidP="00541410">
            <w:r>
              <w:t>gratitude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medi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middle</w:t>
            </w:r>
          </w:p>
        </w:tc>
        <w:tc>
          <w:tcPr>
            <w:tcW w:w="3480" w:type="dxa"/>
          </w:tcPr>
          <w:p w:rsidR="00A35DBA" w:rsidRDefault="00A35DBA" w:rsidP="00EA610B">
            <w:r>
              <w:t>medi</w:t>
            </w:r>
            <w:r w:rsidR="00EA610B">
              <w:t>an</w:t>
            </w:r>
          </w:p>
        </w:tc>
      </w:tr>
      <w:tr w:rsidR="00A35DBA" w:rsidTr="00541410">
        <w:tc>
          <w:tcPr>
            <w:tcW w:w="3480" w:type="dxa"/>
          </w:tcPr>
          <w:p w:rsidR="00A35DBA" w:rsidRDefault="00A35DBA" w:rsidP="00541410">
            <w:proofErr w:type="spellStart"/>
            <w:r>
              <w:t>soph</w:t>
            </w:r>
            <w:proofErr w:type="spellEnd"/>
          </w:p>
        </w:tc>
        <w:tc>
          <w:tcPr>
            <w:tcW w:w="3480" w:type="dxa"/>
          </w:tcPr>
          <w:p w:rsidR="00A35DBA" w:rsidRDefault="00A35DBA" w:rsidP="00541410">
            <w:r>
              <w:t>wise</w:t>
            </w:r>
          </w:p>
        </w:tc>
        <w:tc>
          <w:tcPr>
            <w:tcW w:w="3480" w:type="dxa"/>
          </w:tcPr>
          <w:p w:rsidR="00A35DBA" w:rsidRDefault="00A35DBA" w:rsidP="00541410">
            <w:r>
              <w:t>philosophy</w:t>
            </w:r>
          </w:p>
        </w:tc>
      </w:tr>
    </w:tbl>
    <w:p w:rsidR="00A35DBA" w:rsidRPr="00A35DBA" w:rsidRDefault="00A35DBA" w:rsidP="00A35DBA">
      <w:pPr>
        <w:ind w:firstLine="720"/>
      </w:pPr>
    </w:p>
    <w:sectPr w:rsidR="00A35DBA" w:rsidRPr="00A35DBA" w:rsidSect="00A3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DBA"/>
    <w:rsid w:val="00032DD5"/>
    <w:rsid w:val="006C40B1"/>
    <w:rsid w:val="00A35DBA"/>
    <w:rsid w:val="00EA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2014-01-30T17:14:00Z</dcterms:created>
  <dcterms:modified xsi:type="dcterms:W3CDTF">2014-01-30T17:22:00Z</dcterms:modified>
</cp:coreProperties>
</file>